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绥宁县</w:t>
      </w:r>
      <w:r>
        <w:rPr>
          <w:rFonts w:hint="eastAsia"/>
          <w:b/>
          <w:bCs/>
          <w:sz w:val="44"/>
          <w:szCs w:val="44"/>
          <w:lang w:val="en-US" w:eastAsia="zh-CN"/>
        </w:rPr>
        <w:t>2022年度地质灾害搬迁</w:t>
      </w:r>
      <w:bookmarkStart w:id="0" w:name="_GoBack"/>
      <w:bookmarkEnd w:id="0"/>
      <w:r>
        <w:rPr>
          <w:rFonts w:hint="eastAsia"/>
          <w:b/>
          <w:bCs/>
          <w:sz w:val="44"/>
          <w:szCs w:val="44"/>
          <w:lang w:val="en-US" w:eastAsia="zh-CN"/>
        </w:rPr>
        <w:t>避让统计表</w:t>
      </w:r>
    </w:p>
    <w:p>
      <w:pPr>
        <w:jc w:val="right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填报单位（盖章）：东山侗族乡人民政府                                       填报时间：2022年7月22日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133"/>
        <w:gridCol w:w="712"/>
        <w:gridCol w:w="1820"/>
        <w:gridCol w:w="1183"/>
        <w:gridCol w:w="1100"/>
        <w:gridCol w:w="683"/>
        <w:gridCol w:w="884"/>
        <w:gridCol w:w="1060"/>
        <w:gridCol w:w="1065"/>
        <w:gridCol w:w="2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133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搬迁户主姓名</w:t>
            </w:r>
          </w:p>
        </w:tc>
        <w:tc>
          <w:tcPr>
            <w:tcW w:w="712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家庭人口</w:t>
            </w:r>
          </w:p>
        </w:tc>
        <w:tc>
          <w:tcPr>
            <w:tcW w:w="182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现居住村组</w:t>
            </w:r>
          </w:p>
        </w:tc>
        <w:tc>
          <w:tcPr>
            <w:tcW w:w="1183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受何处地质灾害威胁或隐患点编号</w:t>
            </w:r>
          </w:p>
        </w:tc>
        <w:tc>
          <w:tcPr>
            <w:tcW w:w="110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房屋受威胁时间</w:t>
            </w:r>
          </w:p>
        </w:tc>
        <w:tc>
          <w:tcPr>
            <w:tcW w:w="3692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安置方式</w:t>
            </w:r>
          </w:p>
        </w:tc>
        <w:tc>
          <w:tcPr>
            <w:tcW w:w="217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是否同意搬迁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1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2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8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0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分散</w:t>
            </w:r>
          </w:p>
        </w:tc>
        <w:tc>
          <w:tcPr>
            <w:tcW w:w="8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集中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购房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其他</w:t>
            </w:r>
          </w:p>
        </w:tc>
        <w:tc>
          <w:tcPr>
            <w:tcW w:w="217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龙开忠</w:t>
            </w: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18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阳溪村16组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滑坡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2013年</w:t>
            </w:r>
          </w:p>
        </w:tc>
        <w:tc>
          <w:tcPr>
            <w:tcW w:w="6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√</w:t>
            </w:r>
          </w:p>
        </w:tc>
        <w:tc>
          <w:tcPr>
            <w:tcW w:w="8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胡道谐</w:t>
            </w: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8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阳溪村9组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滑坡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2016年</w:t>
            </w:r>
          </w:p>
        </w:tc>
        <w:tc>
          <w:tcPr>
            <w:tcW w:w="6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√</w:t>
            </w:r>
          </w:p>
        </w:tc>
        <w:tc>
          <w:tcPr>
            <w:tcW w:w="8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黎桂连</w:t>
            </w: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8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白岩村1组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滑坡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2022年</w:t>
            </w:r>
          </w:p>
        </w:tc>
        <w:tc>
          <w:tcPr>
            <w:tcW w:w="6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√</w:t>
            </w:r>
          </w:p>
        </w:tc>
        <w:tc>
          <w:tcPr>
            <w:tcW w:w="8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龙章录</w:t>
            </w: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8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牛背岭村7组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滑坡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2013年</w:t>
            </w:r>
          </w:p>
        </w:tc>
        <w:tc>
          <w:tcPr>
            <w:tcW w:w="6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√</w:t>
            </w:r>
          </w:p>
        </w:tc>
        <w:tc>
          <w:tcPr>
            <w:tcW w:w="8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龙怀平</w:t>
            </w: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8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金子村1组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滑坡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2021年</w:t>
            </w:r>
          </w:p>
        </w:tc>
        <w:tc>
          <w:tcPr>
            <w:tcW w:w="6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√</w:t>
            </w:r>
          </w:p>
        </w:tc>
        <w:tc>
          <w:tcPr>
            <w:tcW w:w="8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龙开文</w:t>
            </w: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8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牛背岭村1组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滑坡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2021年</w:t>
            </w:r>
          </w:p>
        </w:tc>
        <w:tc>
          <w:tcPr>
            <w:tcW w:w="6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√</w:t>
            </w:r>
          </w:p>
        </w:tc>
        <w:tc>
          <w:tcPr>
            <w:tcW w:w="8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是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ZkNzE2MzQ1ZmM0MDc3ZTNhMTI0ODQ4ZDVhZWQyZDAifQ=="/>
  </w:docVars>
  <w:rsids>
    <w:rsidRoot w:val="00000000"/>
    <w:rsid w:val="0C72628F"/>
    <w:rsid w:val="5C6474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212</Words>
  <Characters>340</Characters>
  <Lines>0</Lines>
  <Paragraphs>0</Paragraphs>
  <TotalTime>4</TotalTime>
  <ScaleCrop>false</ScaleCrop>
  <LinksUpToDate>false</LinksUpToDate>
  <CharactersWithSpaces>379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东山乡党政办</cp:lastModifiedBy>
  <dcterms:modified xsi:type="dcterms:W3CDTF">2023-07-13T02:53:11Z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D5EF31F3C6724042A481006CDB23BD96_13</vt:lpwstr>
  </property>
</Properties>
</file>